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0C" w:rsidRDefault="00664A0C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664A0C" w:rsidRDefault="00A62378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N.º140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664A0C" w:rsidRDefault="00664A0C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664A0C" w:rsidRDefault="00664A0C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664A0C" w:rsidRDefault="00A62378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664A0C" w:rsidRDefault="00664A0C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664A0C" w:rsidRDefault="00664A0C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664A0C" w:rsidRDefault="00A62378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>ue seja realizada limpeza do mato nas cal</w:t>
      </w:r>
      <w:r>
        <w:rPr>
          <w:rFonts w:asciiTheme="majorHAnsi" w:eastAsia="MS Mincho" w:hAnsi="Calibri" w:cs="Calibri"/>
          <w:sz w:val="22"/>
          <w:szCs w:val="22"/>
        </w:rPr>
        <w:t>ç</w:t>
      </w:r>
      <w:r>
        <w:rPr>
          <w:rFonts w:asciiTheme="majorHAnsi" w:eastAsia="MS Mincho" w:hAnsi="Calibri" w:cs="Calibri"/>
          <w:sz w:val="22"/>
          <w:szCs w:val="22"/>
        </w:rPr>
        <w:t>adas do bairro Jardim das Oliveiras.</w:t>
      </w:r>
    </w:p>
    <w:p w:rsidR="00664A0C" w:rsidRDefault="00664A0C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64A0C" w:rsidRDefault="00664A0C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664A0C" w:rsidRDefault="00A62378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 xml:space="preserve">Moradores reclamam que, por </w:t>
      </w:r>
      <w:r>
        <w:rPr>
          <w:rFonts w:asciiTheme="majorHAnsi" w:hAnsiTheme="majorHAnsi" w:cs="Arial"/>
          <w:bCs/>
          <w:sz w:val="22"/>
          <w:szCs w:val="22"/>
        </w:rPr>
        <w:t>inúmeras vezes, tiveram que realizar o serviço, por se tratarem de terrenos baldios.</w:t>
      </w:r>
    </w:p>
    <w:p w:rsidR="00664A0C" w:rsidRDefault="00664A0C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bookmarkStart w:id="0" w:name="_GoBack"/>
      <w:bookmarkEnd w:id="0"/>
    </w:p>
    <w:p w:rsidR="00664A0C" w:rsidRDefault="00664A0C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664A0C" w:rsidRDefault="00A6237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664A0C" w:rsidRDefault="00664A0C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664A0C" w:rsidRDefault="00664A0C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664A0C" w:rsidRDefault="00664A0C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664A0C" w:rsidRDefault="00664A0C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664A0C" w:rsidRDefault="00664A0C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664A0C" w:rsidRDefault="00A6237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664A0C" w:rsidRDefault="00A6237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664A0C" w:rsidRDefault="00664A0C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664A0C" w:rsidRDefault="00664A0C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664A0C" w:rsidRDefault="00664A0C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664A0C" w:rsidSect="00664A0C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A0C" w:rsidRDefault="00664A0C" w:rsidP="00664A0C">
      <w:pPr>
        <w:spacing w:after="0" w:line="240" w:lineRule="auto"/>
      </w:pPr>
      <w:r>
        <w:separator/>
      </w:r>
    </w:p>
  </w:endnote>
  <w:endnote w:type="continuationSeparator" w:id="0">
    <w:p w:rsidR="00664A0C" w:rsidRDefault="00664A0C" w:rsidP="0066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A0C" w:rsidRDefault="00664A0C" w:rsidP="00664A0C">
      <w:pPr>
        <w:spacing w:after="0" w:line="240" w:lineRule="auto"/>
      </w:pPr>
      <w:r>
        <w:separator/>
      </w:r>
    </w:p>
  </w:footnote>
  <w:footnote w:type="continuationSeparator" w:id="0">
    <w:p w:rsidR="00664A0C" w:rsidRDefault="00664A0C" w:rsidP="0066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664A0C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664A0C" w:rsidRDefault="00664A0C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014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664A0C" w:rsidRDefault="00A6237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664A0C" w:rsidRDefault="00A6237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664A0C" w:rsidRDefault="00A6237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664A0C" w:rsidRDefault="00A62378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664A0C" w:rsidRDefault="00664A0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64A0C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2378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81F7E4C"/>
    <w:rsid w:val="24E07BE3"/>
    <w:rsid w:val="2AFD3036"/>
    <w:rsid w:val="31BC3A5C"/>
    <w:rsid w:val="3D9052C6"/>
    <w:rsid w:val="44E41E2F"/>
    <w:rsid w:val="59F521A0"/>
    <w:rsid w:val="6396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4A0C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664A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664A0C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664A0C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664A0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664A0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664A0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64A0C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664A0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664A0C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664A0C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664A0C"/>
  </w:style>
  <w:style w:type="character" w:customStyle="1" w:styleId="apple-converted-space">
    <w:name w:val="apple-converted-space"/>
    <w:basedOn w:val="Fontepargpadro"/>
    <w:rsid w:val="00664A0C"/>
  </w:style>
  <w:style w:type="character" w:customStyle="1" w:styleId="Corpodetexto3Char">
    <w:name w:val="Corpo de texto 3 Char"/>
    <w:basedOn w:val="Fontepargpadro"/>
    <w:link w:val="Corpodetexto3"/>
    <w:uiPriority w:val="99"/>
    <w:rsid w:val="00664A0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E52613-97B1-4114-9F54-FF03EF85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